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632" w:rsidRPr="00FB3F12" w:rsidRDefault="00581302" w:rsidP="00FB3F12">
      <w:pPr>
        <w:jc w:val="center"/>
        <w:rPr>
          <w:rFonts w:ascii="Times New Roman" w:hAnsi="Times New Roman" w:cs="Times New Roman"/>
          <w:sz w:val="32"/>
          <w:szCs w:val="32"/>
        </w:rPr>
      </w:pPr>
      <w:r w:rsidRPr="00FB3F12">
        <w:rPr>
          <w:rFonts w:ascii="Times New Roman" w:hAnsi="Times New Roman" w:cs="Times New Roman"/>
          <w:sz w:val="32"/>
          <w:szCs w:val="32"/>
        </w:rPr>
        <w:t xml:space="preserve">Bed med </w:t>
      </w:r>
      <w:proofErr w:type="spellStart"/>
      <w:r w:rsidRPr="00FB3F12">
        <w:rPr>
          <w:rFonts w:ascii="Times New Roman" w:hAnsi="Times New Roman" w:cs="Times New Roman"/>
          <w:sz w:val="32"/>
          <w:szCs w:val="32"/>
        </w:rPr>
        <w:t>Sabeel</w:t>
      </w:r>
      <w:proofErr w:type="spellEnd"/>
    </w:p>
    <w:p w:rsidR="00581302" w:rsidRPr="00FB3F12" w:rsidRDefault="00581302" w:rsidP="00FB3F12">
      <w:pPr>
        <w:jc w:val="center"/>
        <w:rPr>
          <w:rFonts w:ascii="Times New Roman" w:hAnsi="Times New Roman" w:cs="Times New Roman"/>
          <w:sz w:val="32"/>
          <w:szCs w:val="32"/>
        </w:rPr>
      </w:pPr>
      <w:r w:rsidRPr="00FB3F12">
        <w:rPr>
          <w:rFonts w:ascii="Times New Roman" w:hAnsi="Times New Roman" w:cs="Times New Roman"/>
          <w:sz w:val="32"/>
          <w:szCs w:val="32"/>
        </w:rPr>
        <w:t>26 april 2018</w:t>
      </w:r>
    </w:p>
    <w:p w:rsidR="00581302" w:rsidRPr="00FB3F12" w:rsidRDefault="00581302">
      <w:pPr>
        <w:rPr>
          <w:rFonts w:ascii="Times New Roman" w:hAnsi="Times New Roman" w:cs="Times New Roman"/>
          <w:sz w:val="24"/>
          <w:szCs w:val="24"/>
        </w:rPr>
      </w:pPr>
      <w:r w:rsidRPr="00FB3F12">
        <w:rPr>
          <w:rFonts w:ascii="Times New Roman" w:hAnsi="Times New Roman" w:cs="Times New Roman"/>
          <w:sz w:val="24"/>
          <w:szCs w:val="24"/>
        </w:rPr>
        <w:t>Israeliska bosättare attackerade fysiskt och med skällsord flera palestinska elever, förra onsdagen, när de lämnade skolan i närheten av al-</w:t>
      </w:r>
      <w:proofErr w:type="spellStart"/>
      <w:r w:rsidRPr="00FB3F12">
        <w:rPr>
          <w:rFonts w:ascii="Times New Roman" w:hAnsi="Times New Roman" w:cs="Times New Roman"/>
          <w:sz w:val="24"/>
          <w:szCs w:val="24"/>
        </w:rPr>
        <w:t>Salaymeh</w:t>
      </w:r>
      <w:proofErr w:type="spellEnd"/>
      <w:r w:rsidRPr="00FB3F12">
        <w:rPr>
          <w:rFonts w:ascii="Times New Roman" w:hAnsi="Times New Roman" w:cs="Times New Roman"/>
          <w:sz w:val="24"/>
          <w:szCs w:val="24"/>
        </w:rPr>
        <w:t xml:space="preserve"> i gamla stan i Hebron.</w:t>
      </w:r>
      <w:r w:rsidRPr="00FB3F12">
        <w:rPr>
          <w:rFonts w:ascii="Times New Roman" w:hAnsi="Times New Roman" w:cs="Times New Roman"/>
          <w:sz w:val="24"/>
          <w:szCs w:val="24"/>
        </w:rPr>
        <w:br/>
        <w:t>I söndags attackerade en grupp bosättare en palestinsk familj och försökte ta över två hem i Hebronområdet.</w:t>
      </w:r>
    </w:p>
    <w:p w:rsidR="00581302" w:rsidRPr="00FB3F12" w:rsidRDefault="00581302" w:rsidP="00FB3F12">
      <w:pPr>
        <w:pStyle w:val="Liststycke"/>
        <w:numPr>
          <w:ilvl w:val="0"/>
          <w:numId w:val="1"/>
        </w:numPr>
        <w:rPr>
          <w:rFonts w:ascii="Times New Roman" w:hAnsi="Times New Roman" w:cs="Times New Roman"/>
          <w:b/>
          <w:sz w:val="24"/>
          <w:szCs w:val="24"/>
        </w:rPr>
      </w:pPr>
      <w:r w:rsidRPr="00FB3F12">
        <w:rPr>
          <w:rFonts w:ascii="Times New Roman" w:hAnsi="Times New Roman" w:cs="Times New Roman"/>
          <w:b/>
          <w:sz w:val="24"/>
          <w:szCs w:val="24"/>
        </w:rPr>
        <w:t>Herre vi tackar dig för alla internationella observatörer i det ockuperade Palestina som synliggör och dokumenterar övergreppen mot försvarslösa civila. Vi ber att den dagen ska komma när människor som attackerar palestinska barn och familjer ska hållas ansvariga i internationella domstolar.</w:t>
      </w:r>
      <w:r w:rsidRPr="00FB3F12">
        <w:rPr>
          <w:rFonts w:ascii="Times New Roman" w:hAnsi="Times New Roman" w:cs="Times New Roman"/>
          <w:b/>
          <w:sz w:val="24"/>
          <w:szCs w:val="24"/>
        </w:rPr>
        <w:br/>
        <w:t>Herre i din nåd…</w:t>
      </w:r>
      <w:r w:rsidR="00FB3F12">
        <w:rPr>
          <w:rFonts w:ascii="Times New Roman" w:hAnsi="Times New Roman" w:cs="Times New Roman"/>
          <w:b/>
          <w:sz w:val="24"/>
          <w:szCs w:val="24"/>
        </w:rPr>
        <w:t xml:space="preserve">   Hör våra böner.</w:t>
      </w:r>
    </w:p>
    <w:p w:rsidR="00581302" w:rsidRPr="00FB3F12" w:rsidRDefault="00581302">
      <w:pPr>
        <w:rPr>
          <w:rFonts w:ascii="Times New Roman" w:hAnsi="Times New Roman" w:cs="Times New Roman"/>
          <w:sz w:val="24"/>
          <w:szCs w:val="24"/>
        </w:rPr>
      </w:pPr>
      <w:r w:rsidRPr="00FB3F12">
        <w:rPr>
          <w:rFonts w:ascii="Times New Roman" w:hAnsi="Times New Roman" w:cs="Times New Roman"/>
          <w:sz w:val="24"/>
          <w:szCs w:val="24"/>
        </w:rPr>
        <w:t xml:space="preserve">På den fjärde fredagen av </w:t>
      </w:r>
      <w:r w:rsidR="00483B19" w:rsidRPr="00FB3F12">
        <w:rPr>
          <w:rFonts w:ascii="Times New Roman" w:hAnsi="Times New Roman" w:cs="Times New Roman"/>
          <w:sz w:val="24"/>
          <w:szCs w:val="24"/>
        </w:rPr>
        <w:t>folkliga protester i Gaza, dödade israeliska styrkor</w:t>
      </w:r>
      <w:r w:rsidR="00FB3F12">
        <w:rPr>
          <w:rFonts w:ascii="Times New Roman" w:hAnsi="Times New Roman" w:cs="Times New Roman"/>
          <w:sz w:val="24"/>
          <w:szCs w:val="24"/>
        </w:rPr>
        <w:t xml:space="preserve"> </w:t>
      </w:r>
      <w:r w:rsidR="00483B19" w:rsidRPr="00FB3F12">
        <w:rPr>
          <w:rFonts w:ascii="Times New Roman" w:hAnsi="Times New Roman" w:cs="Times New Roman"/>
          <w:sz w:val="24"/>
          <w:szCs w:val="24"/>
        </w:rPr>
        <w:t>fyra palestinier. En av dem som dödades var Mohamme</w:t>
      </w:r>
      <w:r w:rsidR="00FB3F12">
        <w:rPr>
          <w:rFonts w:ascii="Times New Roman" w:hAnsi="Times New Roman" w:cs="Times New Roman"/>
          <w:sz w:val="24"/>
          <w:szCs w:val="24"/>
        </w:rPr>
        <w:t>d</w:t>
      </w:r>
      <w:r w:rsidR="00483B19" w:rsidRPr="00FB3F12">
        <w:rPr>
          <w:rFonts w:ascii="Times New Roman" w:hAnsi="Times New Roman" w:cs="Times New Roman"/>
          <w:sz w:val="24"/>
          <w:szCs w:val="24"/>
        </w:rPr>
        <w:t xml:space="preserve"> </w:t>
      </w:r>
      <w:proofErr w:type="spellStart"/>
      <w:r w:rsidR="00483B19" w:rsidRPr="00FB3F12">
        <w:rPr>
          <w:rFonts w:ascii="Times New Roman" w:hAnsi="Times New Roman" w:cs="Times New Roman"/>
          <w:sz w:val="24"/>
          <w:szCs w:val="24"/>
        </w:rPr>
        <w:t>Ayob</w:t>
      </w:r>
      <w:proofErr w:type="spellEnd"/>
      <w:r w:rsidR="00483B19" w:rsidRPr="00FB3F12">
        <w:rPr>
          <w:rFonts w:ascii="Times New Roman" w:hAnsi="Times New Roman" w:cs="Times New Roman"/>
          <w:sz w:val="24"/>
          <w:szCs w:val="24"/>
        </w:rPr>
        <w:t>, en femton</w:t>
      </w:r>
      <w:r w:rsidR="00FB3F12">
        <w:rPr>
          <w:rFonts w:ascii="Times New Roman" w:hAnsi="Times New Roman" w:cs="Times New Roman"/>
          <w:sz w:val="24"/>
          <w:szCs w:val="24"/>
        </w:rPr>
        <w:t>å</w:t>
      </w:r>
      <w:r w:rsidR="00483B19" w:rsidRPr="00FB3F12">
        <w:rPr>
          <w:rFonts w:ascii="Times New Roman" w:hAnsi="Times New Roman" w:cs="Times New Roman"/>
          <w:sz w:val="24"/>
          <w:szCs w:val="24"/>
        </w:rPr>
        <w:t>rig pojke som sköts i huvudet av en israelisk krypskytt. Händelsen filmades. FN</w:t>
      </w:r>
      <w:r w:rsidR="00FB3F12">
        <w:rPr>
          <w:rFonts w:ascii="Times New Roman" w:hAnsi="Times New Roman" w:cs="Times New Roman"/>
          <w:sz w:val="24"/>
          <w:szCs w:val="24"/>
        </w:rPr>
        <w:t>:</w:t>
      </w:r>
      <w:r w:rsidR="00483B19" w:rsidRPr="00FB3F12">
        <w:rPr>
          <w:rFonts w:ascii="Times New Roman" w:hAnsi="Times New Roman" w:cs="Times New Roman"/>
          <w:sz w:val="24"/>
          <w:szCs w:val="24"/>
        </w:rPr>
        <w:t xml:space="preserve">s Mellanösternsändebud, </w:t>
      </w:r>
      <w:proofErr w:type="spellStart"/>
      <w:r w:rsidR="00483B19" w:rsidRPr="00FB3F12">
        <w:rPr>
          <w:rFonts w:ascii="Times New Roman" w:hAnsi="Times New Roman" w:cs="Times New Roman"/>
          <w:sz w:val="24"/>
          <w:szCs w:val="24"/>
        </w:rPr>
        <w:t>Nikolay</w:t>
      </w:r>
      <w:proofErr w:type="spellEnd"/>
      <w:r w:rsidR="00483B19" w:rsidRPr="00FB3F12">
        <w:rPr>
          <w:rFonts w:ascii="Times New Roman" w:hAnsi="Times New Roman" w:cs="Times New Roman"/>
          <w:sz w:val="24"/>
          <w:szCs w:val="24"/>
        </w:rPr>
        <w:t xml:space="preserve"> </w:t>
      </w:r>
      <w:proofErr w:type="spellStart"/>
      <w:r w:rsidR="00483B19" w:rsidRPr="00FB3F12">
        <w:rPr>
          <w:rFonts w:ascii="Times New Roman" w:hAnsi="Times New Roman" w:cs="Times New Roman"/>
          <w:sz w:val="24"/>
          <w:szCs w:val="24"/>
        </w:rPr>
        <w:t>Mladenov</w:t>
      </w:r>
      <w:proofErr w:type="spellEnd"/>
      <w:r w:rsidR="00483B19" w:rsidRPr="00FB3F12">
        <w:rPr>
          <w:rFonts w:ascii="Times New Roman" w:hAnsi="Times New Roman" w:cs="Times New Roman"/>
          <w:sz w:val="24"/>
          <w:szCs w:val="24"/>
        </w:rPr>
        <w:t>, uttrycker sin vrede över dödandet av tonåringar och EU har krävt en öppen utredn</w:t>
      </w:r>
      <w:r w:rsidR="00FB3F12">
        <w:rPr>
          <w:rFonts w:ascii="Times New Roman" w:hAnsi="Times New Roman" w:cs="Times New Roman"/>
          <w:sz w:val="24"/>
          <w:szCs w:val="24"/>
        </w:rPr>
        <w:t>i</w:t>
      </w:r>
      <w:r w:rsidR="00483B19" w:rsidRPr="00FB3F12">
        <w:rPr>
          <w:rFonts w:ascii="Times New Roman" w:hAnsi="Times New Roman" w:cs="Times New Roman"/>
          <w:sz w:val="24"/>
          <w:szCs w:val="24"/>
        </w:rPr>
        <w:t>ng kring hans död.</w:t>
      </w:r>
    </w:p>
    <w:p w:rsidR="00483B19" w:rsidRPr="00FB3F12" w:rsidRDefault="00483B19" w:rsidP="00FB3F12">
      <w:pPr>
        <w:pStyle w:val="Liststycke"/>
        <w:numPr>
          <w:ilvl w:val="0"/>
          <w:numId w:val="1"/>
        </w:numPr>
        <w:rPr>
          <w:rFonts w:ascii="Times New Roman" w:hAnsi="Times New Roman" w:cs="Times New Roman"/>
          <w:b/>
          <w:sz w:val="24"/>
          <w:szCs w:val="24"/>
        </w:rPr>
      </w:pPr>
      <w:r w:rsidRPr="00FB3F12">
        <w:rPr>
          <w:rFonts w:ascii="Times New Roman" w:hAnsi="Times New Roman" w:cs="Times New Roman"/>
          <w:b/>
          <w:sz w:val="24"/>
          <w:szCs w:val="24"/>
        </w:rPr>
        <w:t>Herre vi tackar dig för icke-våldsprotesterna som fortsätter att utmana</w:t>
      </w:r>
      <w:r w:rsidR="00525D67">
        <w:rPr>
          <w:rFonts w:ascii="Times New Roman" w:hAnsi="Times New Roman" w:cs="Times New Roman"/>
          <w:b/>
          <w:sz w:val="24"/>
          <w:szCs w:val="24"/>
        </w:rPr>
        <w:t xml:space="preserve"> det pågående</w:t>
      </w:r>
      <w:r w:rsidRPr="00FB3F12">
        <w:rPr>
          <w:rFonts w:ascii="Times New Roman" w:hAnsi="Times New Roman" w:cs="Times New Roman"/>
          <w:b/>
          <w:sz w:val="24"/>
          <w:szCs w:val="24"/>
        </w:rPr>
        <w:t xml:space="preserve"> belägringstillståndet som orsaka</w:t>
      </w:r>
      <w:r w:rsidR="00525D67">
        <w:rPr>
          <w:rFonts w:ascii="Times New Roman" w:hAnsi="Times New Roman" w:cs="Times New Roman"/>
          <w:b/>
          <w:sz w:val="24"/>
          <w:szCs w:val="24"/>
        </w:rPr>
        <w:t>r</w:t>
      </w:r>
      <w:r w:rsidRPr="00FB3F12">
        <w:rPr>
          <w:rFonts w:ascii="Times New Roman" w:hAnsi="Times New Roman" w:cs="Times New Roman"/>
          <w:b/>
          <w:sz w:val="24"/>
          <w:szCs w:val="24"/>
        </w:rPr>
        <w:t xml:space="preserve"> lidande för Gazas invånare. Vi ber för dem som tar ställning för rättvisa och höjer sina röster i protest mot förtrycket de utsätts för. Vi ber om ett slut på ockupationen och frihet för det palestinska folket.</w:t>
      </w:r>
      <w:r w:rsidRPr="00FB3F12">
        <w:rPr>
          <w:rFonts w:ascii="Times New Roman" w:hAnsi="Times New Roman" w:cs="Times New Roman"/>
          <w:b/>
          <w:sz w:val="24"/>
          <w:szCs w:val="24"/>
        </w:rPr>
        <w:br/>
        <w:t>Herre i din nåd…</w:t>
      </w:r>
    </w:p>
    <w:p w:rsidR="00483B19" w:rsidRPr="00FB3F12" w:rsidRDefault="00483B19">
      <w:pPr>
        <w:rPr>
          <w:rFonts w:ascii="Times New Roman" w:hAnsi="Times New Roman" w:cs="Times New Roman"/>
          <w:sz w:val="24"/>
          <w:szCs w:val="24"/>
        </w:rPr>
      </w:pPr>
      <w:r w:rsidRPr="00FB3F12">
        <w:rPr>
          <w:rFonts w:ascii="Times New Roman" w:hAnsi="Times New Roman" w:cs="Times New Roman"/>
          <w:sz w:val="24"/>
          <w:szCs w:val="24"/>
        </w:rPr>
        <w:t>Mohammad Al Radie, en palestinsk journalist från Gaza</w:t>
      </w:r>
      <w:r w:rsidR="00544289" w:rsidRPr="00FB3F12">
        <w:rPr>
          <w:rFonts w:ascii="Times New Roman" w:hAnsi="Times New Roman" w:cs="Times New Roman"/>
          <w:sz w:val="24"/>
          <w:szCs w:val="24"/>
        </w:rPr>
        <w:t>, arresterades av Hamas för ett inlägg på Facebook, medan en palestinsk journalist från Västb</w:t>
      </w:r>
      <w:r w:rsidR="00FB3F12">
        <w:rPr>
          <w:rFonts w:ascii="Times New Roman" w:hAnsi="Times New Roman" w:cs="Times New Roman"/>
          <w:sz w:val="24"/>
          <w:szCs w:val="24"/>
        </w:rPr>
        <w:t>a</w:t>
      </w:r>
      <w:r w:rsidR="00544289" w:rsidRPr="00FB3F12">
        <w:rPr>
          <w:rFonts w:ascii="Times New Roman" w:hAnsi="Times New Roman" w:cs="Times New Roman"/>
          <w:sz w:val="24"/>
          <w:szCs w:val="24"/>
        </w:rPr>
        <w:t xml:space="preserve">nken, </w:t>
      </w:r>
      <w:proofErr w:type="spellStart"/>
      <w:r w:rsidR="00544289" w:rsidRPr="00FB3F12">
        <w:rPr>
          <w:rFonts w:ascii="Times New Roman" w:hAnsi="Times New Roman" w:cs="Times New Roman"/>
          <w:sz w:val="24"/>
          <w:szCs w:val="24"/>
        </w:rPr>
        <w:t>Hazen</w:t>
      </w:r>
      <w:proofErr w:type="spellEnd"/>
      <w:r w:rsidR="00544289" w:rsidRPr="00FB3F12">
        <w:rPr>
          <w:rFonts w:ascii="Times New Roman" w:hAnsi="Times New Roman" w:cs="Times New Roman"/>
          <w:sz w:val="24"/>
          <w:szCs w:val="24"/>
        </w:rPr>
        <w:t xml:space="preserve"> Nasser arresterades av den palestinska myndigheten när han kritiserade den.</w:t>
      </w:r>
    </w:p>
    <w:p w:rsidR="00544289" w:rsidRPr="00FB3F12" w:rsidRDefault="00544289" w:rsidP="00FB3F12">
      <w:pPr>
        <w:pStyle w:val="Liststycke"/>
        <w:numPr>
          <w:ilvl w:val="0"/>
          <w:numId w:val="1"/>
        </w:numPr>
        <w:rPr>
          <w:rFonts w:ascii="Times New Roman" w:hAnsi="Times New Roman" w:cs="Times New Roman"/>
          <w:b/>
          <w:sz w:val="24"/>
          <w:szCs w:val="24"/>
        </w:rPr>
      </w:pPr>
      <w:r w:rsidRPr="00FB3F12">
        <w:rPr>
          <w:rFonts w:ascii="Times New Roman" w:hAnsi="Times New Roman" w:cs="Times New Roman"/>
          <w:b/>
          <w:sz w:val="24"/>
          <w:szCs w:val="24"/>
        </w:rPr>
        <w:t>Herre, vi tackar dig för modiga journalister i olika delar av världen, som f</w:t>
      </w:r>
      <w:r w:rsidR="00FB3F12">
        <w:rPr>
          <w:rFonts w:ascii="Times New Roman" w:hAnsi="Times New Roman" w:cs="Times New Roman"/>
          <w:b/>
          <w:sz w:val="24"/>
          <w:szCs w:val="24"/>
        </w:rPr>
        <w:t>o</w:t>
      </w:r>
      <w:r w:rsidRPr="00FB3F12">
        <w:rPr>
          <w:rFonts w:ascii="Times New Roman" w:hAnsi="Times New Roman" w:cs="Times New Roman"/>
          <w:b/>
          <w:sz w:val="24"/>
          <w:szCs w:val="24"/>
        </w:rPr>
        <w:t>rtsätter sina försök att av</w:t>
      </w:r>
      <w:r w:rsidR="00FB3F12">
        <w:rPr>
          <w:rFonts w:ascii="Times New Roman" w:hAnsi="Times New Roman" w:cs="Times New Roman"/>
          <w:b/>
          <w:sz w:val="24"/>
          <w:szCs w:val="24"/>
        </w:rPr>
        <w:t>s</w:t>
      </w:r>
      <w:r w:rsidRPr="00FB3F12">
        <w:rPr>
          <w:rFonts w:ascii="Times New Roman" w:hAnsi="Times New Roman" w:cs="Times New Roman"/>
          <w:b/>
          <w:sz w:val="24"/>
          <w:szCs w:val="24"/>
        </w:rPr>
        <w:t xml:space="preserve">löja sanningen även när de utsätts för hot från myndigheterna. Vi ber om ett snabbt frisläppande av Mohammad och </w:t>
      </w:r>
      <w:proofErr w:type="spellStart"/>
      <w:r w:rsidRPr="00FB3F12">
        <w:rPr>
          <w:rFonts w:ascii="Times New Roman" w:hAnsi="Times New Roman" w:cs="Times New Roman"/>
          <w:b/>
          <w:sz w:val="24"/>
          <w:szCs w:val="24"/>
        </w:rPr>
        <w:t>Hazen</w:t>
      </w:r>
      <w:proofErr w:type="spellEnd"/>
      <w:r w:rsidR="00332A54" w:rsidRPr="00FB3F12">
        <w:rPr>
          <w:rFonts w:ascii="Times New Roman" w:hAnsi="Times New Roman" w:cs="Times New Roman"/>
          <w:b/>
          <w:sz w:val="24"/>
          <w:szCs w:val="24"/>
        </w:rPr>
        <w:t xml:space="preserve"> och att de som är ansvariga för att de arresterats kommer att hållas ansv</w:t>
      </w:r>
      <w:r w:rsidR="00FB3F12">
        <w:rPr>
          <w:rFonts w:ascii="Times New Roman" w:hAnsi="Times New Roman" w:cs="Times New Roman"/>
          <w:b/>
          <w:sz w:val="24"/>
          <w:szCs w:val="24"/>
        </w:rPr>
        <w:t>ari</w:t>
      </w:r>
      <w:r w:rsidR="00332A54" w:rsidRPr="00FB3F12">
        <w:rPr>
          <w:rFonts w:ascii="Times New Roman" w:hAnsi="Times New Roman" w:cs="Times New Roman"/>
          <w:b/>
          <w:sz w:val="24"/>
          <w:szCs w:val="24"/>
        </w:rPr>
        <w:t>ga för angreppet på yttrandefriheten.</w:t>
      </w:r>
      <w:r w:rsidR="00332A54" w:rsidRPr="00FB3F12">
        <w:rPr>
          <w:rFonts w:ascii="Times New Roman" w:hAnsi="Times New Roman" w:cs="Times New Roman"/>
          <w:b/>
          <w:sz w:val="24"/>
          <w:szCs w:val="24"/>
        </w:rPr>
        <w:br/>
        <w:t>Herre i din nåd…</w:t>
      </w:r>
    </w:p>
    <w:p w:rsidR="00332A54" w:rsidRPr="00FB3F12" w:rsidRDefault="00332A54">
      <w:pPr>
        <w:rPr>
          <w:rFonts w:ascii="Times New Roman" w:hAnsi="Times New Roman" w:cs="Times New Roman"/>
          <w:sz w:val="24"/>
          <w:szCs w:val="24"/>
        </w:rPr>
      </w:pPr>
      <w:r w:rsidRPr="00FB3F12">
        <w:rPr>
          <w:rFonts w:ascii="Times New Roman" w:hAnsi="Times New Roman" w:cs="Times New Roman"/>
          <w:sz w:val="24"/>
          <w:szCs w:val="24"/>
        </w:rPr>
        <w:t>Efter kriget 1967 belägrade Israel områden på Västbanken och tog senare kontroll över vattentillgångarna där. Under lång tid har palestinier hävdat att de inte får tillgång till den mängd rent vatten som de tilldela</w:t>
      </w:r>
      <w:r w:rsidR="00FB3F12">
        <w:rPr>
          <w:rFonts w:ascii="Times New Roman" w:hAnsi="Times New Roman" w:cs="Times New Roman"/>
          <w:sz w:val="24"/>
          <w:szCs w:val="24"/>
        </w:rPr>
        <w:t>t</w:t>
      </w:r>
      <w:r w:rsidRPr="00FB3F12">
        <w:rPr>
          <w:rFonts w:ascii="Times New Roman" w:hAnsi="Times New Roman" w:cs="Times New Roman"/>
          <w:sz w:val="24"/>
          <w:szCs w:val="24"/>
        </w:rPr>
        <w:t>s i överenskomm</w:t>
      </w:r>
      <w:r w:rsidR="00FB3F12">
        <w:rPr>
          <w:rFonts w:ascii="Times New Roman" w:hAnsi="Times New Roman" w:cs="Times New Roman"/>
          <w:sz w:val="24"/>
          <w:szCs w:val="24"/>
        </w:rPr>
        <w:t>el</w:t>
      </w:r>
      <w:r w:rsidRPr="00FB3F12">
        <w:rPr>
          <w:rFonts w:ascii="Times New Roman" w:hAnsi="Times New Roman" w:cs="Times New Roman"/>
          <w:sz w:val="24"/>
          <w:szCs w:val="24"/>
        </w:rPr>
        <w:t>sen. Grupper som arbetar för mänskliga rättigheter anser att Israel medvetet begränsar vattentillgången för bönderna i ett f</w:t>
      </w:r>
      <w:r w:rsidR="00FB3F12">
        <w:rPr>
          <w:rFonts w:ascii="Times New Roman" w:hAnsi="Times New Roman" w:cs="Times New Roman"/>
          <w:sz w:val="24"/>
          <w:szCs w:val="24"/>
        </w:rPr>
        <w:t>ör</w:t>
      </w:r>
      <w:r w:rsidRPr="00FB3F12">
        <w:rPr>
          <w:rFonts w:ascii="Times New Roman" w:hAnsi="Times New Roman" w:cs="Times New Roman"/>
          <w:sz w:val="24"/>
          <w:szCs w:val="24"/>
        </w:rPr>
        <w:t>sök att tvinga dem bort från sin mark.</w:t>
      </w:r>
    </w:p>
    <w:p w:rsidR="00332A54" w:rsidRPr="00FB3F12" w:rsidRDefault="00332A54" w:rsidP="00FB3F12">
      <w:pPr>
        <w:pStyle w:val="Liststycke"/>
        <w:numPr>
          <w:ilvl w:val="0"/>
          <w:numId w:val="1"/>
        </w:numPr>
        <w:rPr>
          <w:rFonts w:ascii="Times New Roman" w:hAnsi="Times New Roman" w:cs="Times New Roman"/>
          <w:b/>
          <w:sz w:val="24"/>
          <w:szCs w:val="24"/>
        </w:rPr>
      </w:pPr>
      <w:r w:rsidRPr="00FB3F12">
        <w:rPr>
          <w:rFonts w:ascii="Times New Roman" w:hAnsi="Times New Roman" w:cs="Times New Roman"/>
          <w:b/>
          <w:sz w:val="24"/>
          <w:szCs w:val="24"/>
        </w:rPr>
        <w:t>Herre</w:t>
      </w:r>
      <w:r w:rsidR="00041CA7">
        <w:rPr>
          <w:rFonts w:ascii="Times New Roman" w:hAnsi="Times New Roman" w:cs="Times New Roman"/>
          <w:b/>
          <w:sz w:val="24"/>
          <w:szCs w:val="24"/>
        </w:rPr>
        <w:t>,</w:t>
      </w:r>
      <w:r w:rsidRPr="00FB3F12">
        <w:rPr>
          <w:rFonts w:ascii="Times New Roman" w:hAnsi="Times New Roman" w:cs="Times New Roman"/>
          <w:b/>
          <w:sz w:val="24"/>
          <w:szCs w:val="24"/>
        </w:rPr>
        <w:t xml:space="preserve"> vi ber för bönder som kämpar för att hålla sina fält gröna, speciellt under den heta sommaren i Palestina. Käre Gud, hjälp oss att komma ihåg våra palestins</w:t>
      </w:r>
      <w:r w:rsidR="00FB3F12">
        <w:rPr>
          <w:rFonts w:ascii="Times New Roman" w:hAnsi="Times New Roman" w:cs="Times New Roman"/>
          <w:b/>
          <w:sz w:val="24"/>
          <w:szCs w:val="24"/>
        </w:rPr>
        <w:t>ka</w:t>
      </w:r>
      <w:r w:rsidRPr="00FB3F12">
        <w:rPr>
          <w:rFonts w:ascii="Times New Roman" w:hAnsi="Times New Roman" w:cs="Times New Roman"/>
          <w:b/>
          <w:sz w:val="24"/>
          <w:szCs w:val="24"/>
        </w:rPr>
        <w:t xml:space="preserve"> samhällen som</w:t>
      </w:r>
      <w:r w:rsidR="000503B9" w:rsidRPr="00FB3F12">
        <w:rPr>
          <w:rFonts w:ascii="Times New Roman" w:hAnsi="Times New Roman" w:cs="Times New Roman"/>
          <w:b/>
          <w:sz w:val="24"/>
          <w:szCs w:val="24"/>
        </w:rPr>
        <w:t xml:space="preserve"> törstar efter vatten och längtar efter rättvisa.</w:t>
      </w:r>
      <w:r w:rsidR="000503B9" w:rsidRPr="00FB3F12">
        <w:rPr>
          <w:rFonts w:ascii="Times New Roman" w:hAnsi="Times New Roman" w:cs="Times New Roman"/>
          <w:b/>
          <w:sz w:val="24"/>
          <w:szCs w:val="24"/>
        </w:rPr>
        <w:br/>
        <w:t>Herre i din nåd…</w:t>
      </w:r>
    </w:p>
    <w:p w:rsidR="000503B9" w:rsidRPr="00FB3F12" w:rsidRDefault="000503B9">
      <w:pPr>
        <w:rPr>
          <w:rFonts w:ascii="Times New Roman" w:eastAsia="Times New Roman" w:hAnsi="Times New Roman" w:cs="Times New Roman"/>
          <w:sz w:val="24"/>
          <w:szCs w:val="24"/>
          <w:lang w:eastAsia="sv-SE"/>
        </w:rPr>
      </w:pPr>
      <w:r w:rsidRPr="00FB3F12">
        <w:rPr>
          <w:rFonts w:ascii="Times New Roman" w:hAnsi="Times New Roman" w:cs="Times New Roman"/>
          <w:sz w:val="24"/>
          <w:szCs w:val="24"/>
        </w:rPr>
        <w:lastRenderedPageBreak/>
        <w:t>Den israelis</w:t>
      </w:r>
      <w:r w:rsidR="00FB3F12">
        <w:rPr>
          <w:rFonts w:ascii="Times New Roman" w:hAnsi="Times New Roman" w:cs="Times New Roman"/>
          <w:sz w:val="24"/>
          <w:szCs w:val="24"/>
        </w:rPr>
        <w:t>k</w:t>
      </w:r>
      <w:r w:rsidRPr="00FB3F12">
        <w:rPr>
          <w:rFonts w:ascii="Times New Roman" w:hAnsi="Times New Roman" w:cs="Times New Roman"/>
          <w:sz w:val="24"/>
          <w:szCs w:val="24"/>
        </w:rPr>
        <w:t xml:space="preserve">-amerikanska skådespelaren Natalie Portman utsågs till vinnare </w:t>
      </w:r>
      <w:r w:rsidR="00DF04E1">
        <w:rPr>
          <w:rFonts w:ascii="Times New Roman" w:hAnsi="Times New Roman" w:cs="Times New Roman"/>
          <w:sz w:val="24"/>
          <w:szCs w:val="24"/>
        </w:rPr>
        <w:t xml:space="preserve">2018 </w:t>
      </w:r>
      <w:r w:rsidRPr="00FB3F12">
        <w:rPr>
          <w:rFonts w:ascii="Times New Roman" w:hAnsi="Times New Roman" w:cs="Times New Roman"/>
          <w:sz w:val="24"/>
          <w:szCs w:val="24"/>
        </w:rPr>
        <w:t xml:space="preserve">av det ärofyllda </w:t>
      </w:r>
      <w:r w:rsidR="00DF04E1">
        <w:rPr>
          <w:rFonts w:ascii="Times New Roman" w:hAnsi="Times New Roman" w:cs="Times New Roman"/>
          <w:sz w:val="24"/>
          <w:szCs w:val="24"/>
        </w:rPr>
        <w:t xml:space="preserve">priset </w:t>
      </w:r>
      <w:r w:rsidRPr="00FB3F12">
        <w:rPr>
          <w:rFonts w:ascii="Times New Roman" w:hAnsi="Times New Roman" w:cs="Times New Roman"/>
          <w:sz w:val="24"/>
          <w:szCs w:val="24"/>
        </w:rPr>
        <w:t xml:space="preserve">från </w:t>
      </w:r>
      <w:r w:rsidRPr="00FB3F12">
        <w:rPr>
          <w:rFonts w:ascii="Times New Roman" w:eastAsia="Times New Roman" w:hAnsi="Times New Roman" w:cs="Times New Roman"/>
          <w:sz w:val="24"/>
          <w:szCs w:val="24"/>
          <w:lang w:eastAsia="sv-SE"/>
        </w:rPr>
        <w:t xml:space="preserve">Israeli Genesis </w:t>
      </w:r>
      <w:proofErr w:type="spellStart"/>
      <w:r w:rsidRPr="00FB3F12">
        <w:rPr>
          <w:rFonts w:ascii="Times New Roman" w:eastAsia="Times New Roman" w:hAnsi="Times New Roman" w:cs="Times New Roman"/>
          <w:sz w:val="24"/>
          <w:szCs w:val="24"/>
          <w:lang w:eastAsia="sv-SE"/>
        </w:rPr>
        <w:t>Prize</w:t>
      </w:r>
      <w:proofErr w:type="spellEnd"/>
      <w:r w:rsidRPr="00FB3F12">
        <w:rPr>
          <w:rFonts w:ascii="Times New Roman" w:eastAsia="Times New Roman" w:hAnsi="Times New Roman" w:cs="Times New Roman"/>
          <w:sz w:val="24"/>
          <w:szCs w:val="24"/>
          <w:lang w:eastAsia="sv-SE"/>
        </w:rPr>
        <w:t xml:space="preserve"> Foundation för utsökta prestationer och internationell ryktbarhet. I tors</w:t>
      </w:r>
      <w:r w:rsidR="00DF04E1">
        <w:rPr>
          <w:rFonts w:ascii="Times New Roman" w:eastAsia="Times New Roman" w:hAnsi="Times New Roman" w:cs="Times New Roman"/>
          <w:sz w:val="24"/>
          <w:szCs w:val="24"/>
          <w:lang w:eastAsia="sv-SE"/>
        </w:rPr>
        <w:t>dags</w:t>
      </w:r>
      <w:r w:rsidRPr="00FB3F12">
        <w:rPr>
          <w:rFonts w:ascii="Times New Roman" w:eastAsia="Times New Roman" w:hAnsi="Times New Roman" w:cs="Times New Roman"/>
          <w:sz w:val="24"/>
          <w:szCs w:val="24"/>
          <w:lang w:eastAsia="sv-SE"/>
        </w:rPr>
        <w:t xml:space="preserve"> meddelade Portmans representant GPF-kommittén att ”de senaste händelser</w:t>
      </w:r>
      <w:r w:rsidR="00B1536C" w:rsidRPr="00FB3F12">
        <w:rPr>
          <w:rFonts w:ascii="Times New Roman" w:eastAsia="Times New Roman" w:hAnsi="Times New Roman" w:cs="Times New Roman"/>
          <w:sz w:val="24"/>
          <w:szCs w:val="24"/>
          <w:lang w:eastAsia="sv-SE"/>
        </w:rPr>
        <w:t>na</w:t>
      </w:r>
      <w:r w:rsidRPr="00FB3F12">
        <w:rPr>
          <w:rFonts w:ascii="Times New Roman" w:eastAsia="Times New Roman" w:hAnsi="Times New Roman" w:cs="Times New Roman"/>
          <w:sz w:val="24"/>
          <w:szCs w:val="24"/>
          <w:lang w:eastAsia="sv-SE"/>
        </w:rPr>
        <w:t xml:space="preserve"> i Israel har varit</w:t>
      </w:r>
      <w:r w:rsidR="00B1536C" w:rsidRPr="00FB3F12">
        <w:rPr>
          <w:rFonts w:ascii="Times New Roman" w:eastAsia="Times New Roman" w:hAnsi="Times New Roman" w:cs="Times New Roman"/>
          <w:sz w:val="24"/>
          <w:szCs w:val="24"/>
          <w:lang w:eastAsia="sv-SE"/>
        </w:rPr>
        <w:t xml:space="preserve"> så upprörande för henne att hon inte vill delta i något offentligt sammanhang i Israel” och att ”hon kan inte med gott samvete fortsätta att planera för ceremonin.” Stif</w:t>
      </w:r>
      <w:r w:rsidR="00DF04E1">
        <w:rPr>
          <w:rFonts w:ascii="Times New Roman" w:eastAsia="Times New Roman" w:hAnsi="Times New Roman" w:cs="Times New Roman"/>
          <w:sz w:val="24"/>
          <w:szCs w:val="24"/>
          <w:lang w:eastAsia="sv-SE"/>
        </w:rPr>
        <w:t>t</w:t>
      </w:r>
      <w:r w:rsidR="00B1536C" w:rsidRPr="00FB3F12">
        <w:rPr>
          <w:rFonts w:ascii="Times New Roman" w:eastAsia="Times New Roman" w:hAnsi="Times New Roman" w:cs="Times New Roman"/>
          <w:sz w:val="24"/>
          <w:szCs w:val="24"/>
          <w:lang w:eastAsia="sv-SE"/>
        </w:rPr>
        <w:t>elsen uttrycker sin sorg över hennes beslut och ställer in prisceremonin. Det är värt att notera att prissumman är en miljon US-dollar.</w:t>
      </w:r>
    </w:p>
    <w:p w:rsidR="00B1536C" w:rsidRPr="00DF04E1" w:rsidRDefault="00B1536C" w:rsidP="00DF04E1">
      <w:pPr>
        <w:pStyle w:val="Liststycke"/>
        <w:numPr>
          <w:ilvl w:val="0"/>
          <w:numId w:val="1"/>
        </w:numPr>
        <w:rPr>
          <w:rFonts w:ascii="Times New Roman" w:hAnsi="Times New Roman" w:cs="Times New Roman"/>
          <w:b/>
          <w:sz w:val="24"/>
          <w:szCs w:val="24"/>
        </w:rPr>
      </w:pPr>
      <w:r w:rsidRPr="00DF04E1">
        <w:rPr>
          <w:rFonts w:ascii="Times New Roman" w:hAnsi="Times New Roman" w:cs="Times New Roman"/>
          <w:b/>
          <w:sz w:val="24"/>
          <w:szCs w:val="24"/>
        </w:rPr>
        <w:t>Herre</w:t>
      </w:r>
      <w:r w:rsidR="00041CA7">
        <w:rPr>
          <w:rFonts w:ascii="Times New Roman" w:hAnsi="Times New Roman" w:cs="Times New Roman"/>
          <w:b/>
          <w:sz w:val="24"/>
          <w:szCs w:val="24"/>
        </w:rPr>
        <w:t>,</w:t>
      </w:r>
      <w:bookmarkStart w:id="0" w:name="_GoBack"/>
      <w:bookmarkEnd w:id="0"/>
      <w:r w:rsidRPr="00DF04E1">
        <w:rPr>
          <w:rFonts w:ascii="Times New Roman" w:hAnsi="Times New Roman" w:cs="Times New Roman"/>
          <w:b/>
          <w:sz w:val="24"/>
          <w:szCs w:val="24"/>
        </w:rPr>
        <w:t xml:space="preserve"> vi tackar för alla de männi</w:t>
      </w:r>
      <w:r w:rsidR="00DF04E1" w:rsidRPr="00DF04E1">
        <w:rPr>
          <w:rFonts w:ascii="Times New Roman" w:hAnsi="Times New Roman" w:cs="Times New Roman"/>
          <w:b/>
          <w:sz w:val="24"/>
          <w:szCs w:val="24"/>
        </w:rPr>
        <w:t>skor</w:t>
      </w:r>
      <w:r w:rsidRPr="00DF04E1">
        <w:rPr>
          <w:rFonts w:ascii="Times New Roman" w:hAnsi="Times New Roman" w:cs="Times New Roman"/>
          <w:b/>
          <w:sz w:val="24"/>
          <w:szCs w:val="24"/>
        </w:rPr>
        <w:t xml:space="preserve"> med samvete som vägrar att ge sitt samtycke till ockupationens brott. Vi är tacksamma för modet hos de israelis</w:t>
      </w:r>
      <w:r w:rsidR="00DF04E1" w:rsidRPr="00DF04E1">
        <w:rPr>
          <w:rFonts w:ascii="Times New Roman" w:hAnsi="Times New Roman" w:cs="Times New Roman"/>
          <w:b/>
          <w:sz w:val="24"/>
          <w:szCs w:val="24"/>
        </w:rPr>
        <w:t>ka</w:t>
      </w:r>
      <w:r w:rsidRPr="00DF04E1">
        <w:rPr>
          <w:rFonts w:ascii="Times New Roman" w:hAnsi="Times New Roman" w:cs="Times New Roman"/>
          <w:b/>
          <w:sz w:val="24"/>
          <w:szCs w:val="24"/>
        </w:rPr>
        <w:t xml:space="preserve"> judar som fördömer</w:t>
      </w:r>
      <w:r w:rsidR="00C91B11" w:rsidRPr="00DF04E1">
        <w:rPr>
          <w:rFonts w:ascii="Times New Roman" w:hAnsi="Times New Roman" w:cs="Times New Roman"/>
          <w:b/>
          <w:sz w:val="24"/>
          <w:szCs w:val="24"/>
        </w:rPr>
        <w:t xml:space="preserve"> regeringens handlingar och tar klar ställning för mänskliga rättigheter.</w:t>
      </w:r>
      <w:r w:rsidR="00C91B11" w:rsidRPr="00DF04E1">
        <w:rPr>
          <w:rFonts w:ascii="Times New Roman" w:hAnsi="Times New Roman" w:cs="Times New Roman"/>
          <w:b/>
          <w:sz w:val="24"/>
          <w:szCs w:val="24"/>
        </w:rPr>
        <w:br/>
        <w:t>Herre i din nåd…</w:t>
      </w:r>
    </w:p>
    <w:p w:rsidR="00C91B11" w:rsidRPr="00FB3F12" w:rsidRDefault="00C91B11">
      <w:pPr>
        <w:rPr>
          <w:rFonts w:ascii="Times New Roman" w:hAnsi="Times New Roman" w:cs="Times New Roman"/>
          <w:sz w:val="24"/>
          <w:szCs w:val="24"/>
        </w:rPr>
      </w:pPr>
      <w:proofErr w:type="spellStart"/>
      <w:r w:rsidRPr="00FB3F12">
        <w:rPr>
          <w:rFonts w:ascii="Times New Roman" w:hAnsi="Times New Roman" w:cs="Times New Roman"/>
          <w:sz w:val="24"/>
          <w:szCs w:val="24"/>
        </w:rPr>
        <w:t>Nizar</w:t>
      </w:r>
      <w:proofErr w:type="spellEnd"/>
      <w:r w:rsidRPr="00FB3F12">
        <w:rPr>
          <w:rFonts w:ascii="Times New Roman" w:hAnsi="Times New Roman" w:cs="Times New Roman"/>
          <w:sz w:val="24"/>
          <w:szCs w:val="24"/>
        </w:rPr>
        <w:t xml:space="preserve"> </w:t>
      </w:r>
      <w:proofErr w:type="spellStart"/>
      <w:r w:rsidRPr="00FB3F12">
        <w:rPr>
          <w:rFonts w:ascii="Times New Roman" w:hAnsi="Times New Roman" w:cs="Times New Roman"/>
          <w:sz w:val="24"/>
          <w:szCs w:val="24"/>
        </w:rPr>
        <w:t>Jahshan</w:t>
      </w:r>
      <w:proofErr w:type="spellEnd"/>
      <w:r w:rsidRPr="00FB3F12">
        <w:rPr>
          <w:rFonts w:ascii="Times New Roman" w:hAnsi="Times New Roman" w:cs="Times New Roman"/>
          <w:sz w:val="24"/>
          <w:szCs w:val="24"/>
        </w:rPr>
        <w:t xml:space="preserve">, </w:t>
      </w:r>
      <w:proofErr w:type="gramStart"/>
      <w:r w:rsidRPr="00FB3F12">
        <w:rPr>
          <w:rFonts w:ascii="Times New Roman" w:hAnsi="Times New Roman" w:cs="Times New Roman"/>
          <w:sz w:val="24"/>
          <w:szCs w:val="24"/>
        </w:rPr>
        <w:t>en femtiofemårig</w:t>
      </w:r>
      <w:proofErr w:type="gramEnd"/>
      <w:r w:rsidRPr="00FB3F12">
        <w:rPr>
          <w:rFonts w:ascii="Times New Roman" w:hAnsi="Times New Roman" w:cs="Times New Roman"/>
          <w:sz w:val="24"/>
          <w:szCs w:val="24"/>
        </w:rPr>
        <w:t xml:space="preserve"> man, satte sig för att njuta av en måltid på en restaurang i Nasaret, medan han åt blev han beskjuten av en okänd angripare från en bil som passerade. Han avled på grund av en skada i huvudet. Brott i de israelisk/arabiska samhällena ökar och den israeliska regeringen försummar basbehoven i den arabiska sektorn.</w:t>
      </w:r>
    </w:p>
    <w:p w:rsidR="00C91B11" w:rsidRPr="00F53A22" w:rsidRDefault="00C91B11" w:rsidP="00F53A22">
      <w:pPr>
        <w:pStyle w:val="Liststycke"/>
        <w:numPr>
          <w:ilvl w:val="0"/>
          <w:numId w:val="1"/>
        </w:numPr>
        <w:rPr>
          <w:rFonts w:ascii="Times New Roman" w:hAnsi="Times New Roman" w:cs="Times New Roman"/>
          <w:b/>
          <w:sz w:val="24"/>
          <w:szCs w:val="24"/>
        </w:rPr>
      </w:pPr>
      <w:r w:rsidRPr="00F53A22">
        <w:rPr>
          <w:rFonts w:ascii="Times New Roman" w:hAnsi="Times New Roman" w:cs="Times New Roman"/>
          <w:b/>
          <w:sz w:val="24"/>
          <w:szCs w:val="24"/>
        </w:rPr>
        <w:t xml:space="preserve">Herre vi ber för </w:t>
      </w:r>
      <w:proofErr w:type="spellStart"/>
      <w:r w:rsidRPr="00F53A22">
        <w:rPr>
          <w:rFonts w:ascii="Times New Roman" w:hAnsi="Times New Roman" w:cs="Times New Roman"/>
          <w:b/>
          <w:sz w:val="24"/>
          <w:szCs w:val="24"/>
        </w:rPr>
        <w:t>Nizars</w:t>
      </w:r>
      <w:proofErr w:type="spellEnd"/>
      <w:r w:rsidRPr="00F53A22">
        <w:rPr>
          <w:rFonts w:ascii="Times New Roman" w:hAnsi="Times New Roman" w:cs="Times New Roman"/>
          <w:b/>
          <w:sz w:val="24"/>
          <w:szCs w:val="24"/>
        </w:rPr>
        <w:t xml:space="preserve"> familj nu när de sörjer honom. Vi ber om ett slut på ökningen av våld </w:t>
      </w:r>
      <w:r w:rsidR="00B8783E" w:rsidRPr="00F53A22">
        <w:rPr>
          <w:rFonts w:ascii="Times New Roman" w:hAnsi="Times New Roman" w:cs="Times New Roman"/>
          <w:b/>
          <w:sz w:val="24"/>
          <w:szCs w:val="24"/>
        </w:rPr>
        <w:t xml:space="preserve">bland </w:t>
      </w:r>
      <w:r w:rsidR="00F53A22" w:rsidRPr="00F53A22">
        <w:rPr>
          <w:rFonts w:ascii="Times New Roman" w:hAnsi="Times New Roman" w:cs="Times New Roman"/>
          <w:b/>
          <w:sz w:val="24"/>
          <w:szCs w:val="24"/>
        </w:rPr>
        <w:t>israeliska</w:t>
      </w:r>
      <w:r w:rsidR="00B8783E" w:rsidRPr="00F53A22">
        <w:rPr>
          <w:rFonts w:ascii="Times New Roman" w:hAnsi="Times New Roman" w:cs="Times New Roman"/>
          <w:b/>
          <w:sz w:val="24"/>
          <w:szCs w:val="24"/>
        </w:rPr>
        <w:t xml:space="preserve"> araber som försvagar banden i dessa samhällen. Låt din Ande, Gud, leda oss</w:t>
      </w:r>
      <w:r w:rsidR="00F53A22" w:rsidRPr="00F53A22">
        <w:rPr>
          <w:rFonts w:ascii="Times New Roman" w:hAnsi="Times New Roman" w:cs="Times New Roman"/>
          <w:b/>
          <w:sz w:val="24"/>
          <w:szCs w:val="24"/>
        </w:rPr>
        <w:t xml:space="preserve"> i</w:t>
      </w:r>
      <w:r w:rsidR="00B8783E" w:rsidRPr="00F53A22">
        <w:rPr>
          <w:rFonts w:ascii="Times New Roman" w:hAnsi="Times New Roman" w:cs="Times New Roman"/>
          <w:b/>
          <w:sz w:val="24"/>
          <w:szCs w:val="24"/>
        </w:rPr>
        <w:t xml:space="preserve"> att f</w:t>
      </w:r>
      <w:r w:rsidR="00F53A22" w:rsidRPr="00F53A22">
        <w:rPr>
          <w:rFonts w:ascii="Times New Roman" w:hAnsi="Times New Roman" w:cs="Times New Roman"/>
          <w:b/>
          <w:sz w:val="24"/>
          <w:szCs w:val="24"/>
        </w:rPr>
        <w:t>o</w:t>
      </w:r>
      <w:r w:rsidR="00B8783E" w:rsidRPr="00F53A22">
        <w:rPr>
          <w:rFonts w:ascii="Times New Roman" w:hAnsi="Times New Roman" w:cs="Times New Roman"/>
          <w:b/>
          <w:sz w:val="24"/>
          <w:szCs w:val="24"/>
        </w:rPr>
        <w:t xml:space="preserve">rtsätta söka likvärdig behandling av </w:t>
      </w:r>
      <w:r w:rsidR="00F53A22" w:rsidRPr="00F53A22">
        <w:rPr>
          <w:rFonts w:ascii="Times New Roman" w:hAnsi="Times New Roman" w:cs="Times New Roman"/>
          <w:b/>
          <w:sz w:val="24"/>
          <w:szCs w:val="24"/>
        </w:rPr>
        <w:t xml:space="preserve">arabiska </w:t>
      </w:r>
      <w:r w:rsidR="00B8783E" w:rsidRPr="00F53A22">
        <w:rPr>
          <w:rFonts w:ascii="Times New Roman" w:hAnsi="Times New Roman" w:cs="Times New Roman"/>
          <w:b/>
          <w:sz w:val="24"/>
          <w:szCs w:val="24"/>
        </w:rPr>
        <w:t>samhällen från Israels regering.</w:t>
      </w:r>
      <w:r w:rsidR="00B8783E" w:rsidRPr="00F53A22">
        <w:rPr>
          <w:rFonts w:ascii="Times New Roman" w:hAnsi="Times New Roman" w:cs="Times New Roman"/>
          <w:b/>
          <w:sz w:val="24"/>
          <w:szCs w:val="24"/>
        </w:rPr>
        <w:br/>
        <w:t>Herre i din nåd…</w:t>
      </w:r>
    </w:p>
    <w:p w:rsidR="00B8783E" w:rsidRPr="00FB3F12" w:rsidRDefault="00B8783E">
      <w:pPr>
        <w:rPr>
          <w:rFonts w:ascii="Times New Roman" w:hAnsi="Times New Roman" w:cs="Times New Roman"/>
          <w:sz w:val="24"/>
          <w:szCs w:val="24"/>
        </w:rPr>
      </w:pPr>
      <w:r w:rsidRPr="00FB3F12">
        <w:rPr>
          <w:rFonts w:ascii="Times New Roman" w:hAnsi="Times New Roman" w:cs="Times New Roman"/>
          <w:sz w:val="24"/>
          <w:szCs w:val="24"/>
        </w:rPr>
        <w:t xml:space="preserve">Den här veckan minns vi de många dödade under det </w:t>
      </w:r>
      <w:r w:rsidR="00F53A22">
        <w:rPr>
          <w:rFonts w:ascii="Times New Roman" w:hAnsi="Times New Roman" w:cs="Times New Roman"/>
          <w:sz w:val="24"/>
          <w:szCs w:val="24"/>
        </w:rPr>
        <w:t>a</w:t>
      </w:r>
      <w:r w:rsidRPr="00FB3F12">
        <w:rPr>
          <w:rFonts w:ascii="Times New Roman" w:hAnsi="Times New Roman" w:cs="Times New Roman"/>
          <w:sz w:val="24"/>
          <w:szCs w:val="24"/>
        </w:rPr>
        <w:t>rmeniska folkmordet och lyfter särskilt fram den palestinska armeniska gruppen när de hö</w:t>
      </w:r>
      <w:r w:rsidR="00F53A22">
        <w:rPr>
          <w:rFonts w:ascii="Times New Roman" w:hAnsi="Times New Roman" w:cs="Times New Roman"/>
          <w:sz w:val="24"/>
          <w:szCs w:val="24"/>
        </w:rPr>
        <w:t>g</w:t>
      </w:r>
      <w:r w:rsidRPr="00FB3F12">
        <w:rPr>
          <w:rFonts w:ascii="Times New Roman" w:hAnsi="Times New Roman" w:cs="Times New Roman"/>
          <w:sz w:val="24"/>
          <w:szCs w:val="24"/>
        </w:rPr>
        <w:t>tidlighåller minnet av folkmordet 1915.</w:t>
      </w:r>
    </w:p>
    <w:p w:rsidR="00B8783E" w:rsidRPr="00F53A22" w:rsidRDefault="00B8783E" w:rsidP="00F53A22">
      <w:pPr>
        <w:pStyle w:val="Liststycke"/>
        <w:numPr>
          <w:ilvl w:val="0"/>
          <w:numId w:val="1"/>
        </w:numPr>
        <w:rPr>
          <w:rFonts w:ascii="Times New Roman" w:hAnsi="Times New Roman" w:cs="Times New Roman"/>
          <w:b/>
          <w:sz w:val="24"/>
          <w:szCs w:val="24"/>
        </w:rPr>
      </w:pPr>
      <w:r w:rsidRPr="00F53A22">
        <w:rPr>
          <w:rFonts w:ascii="Times New Roman" w:hAnsi="Times New Roman" w:cs="Times New Roman"/>
          <w:b/>
          <w:sz w:val="24"/>
          <w:szCs w:val="24"/>
        </w:rPr>
        <w:t>Herre låt de armeniska grupperna runt jorden, och speciellt de i Palestina, känna din närvaro och tröst. När vi minns den</w:t>
      </w:r>
      <w:r w:rsidR="00F53A22" w:rsidRPr="00F53A22">
        <w:rPr>
          <w:rFonts w:ascii="Times New Roman" w:hAnsi="Times New Roman" w:cs="Times New Roman"/>
          <w:b/>
          <w:sz w:val="24"/>
          <w:szCs w:val="24"/>
        </w:rPr>
        <w:t>n</w:t>
      </w:r>
      <w:r w:rsidRPr="00F53A22">
        <w:rPr>
          <w:rFonts w:ascii="Times New Roman" w:hAnsi="Times New Roman" w:cs="Times New Roman"/>
          <w:b/>
          <w:sz w:val="24"/>
          <w:szCs w:val="24"/>
        </w:rPr>
        <w:t>a massaker, lär oss att känna igen orättvisor varhelst de uppt</w:t>
      </w:r>
      <w:r w:rsidR="00F53A22" w:rsidRPr="00F53A22">
        <w:rPr>
          <w:rFonts w:ascii="Times New Roman" w:hAnsi="Times New Roman" w:cs="Times New Roman"/>
          <w:b/>
          <w:sz w:val="24"/>
          <w:szCs w:val="24"/>
        </w:rPr>
        <w:t>rä</w:t>
      </w:r>
      <w:r w:rsidRPr="00F53A22">
        <w:rPr>
          <w:rFonts w:ascii="Times New Roman" w:hAnsi="Times New Roman" w:cs="Times New Roman"/>
          <w:b/>
          <w:sz w:val="24"/>
          <w:szCs w:val="24"/>
        </w:rPr>
        <w:t>der och styrk oss i att agera som ambassadörer för fred.</w:t>
      </w:r>
      <w:r w:rsidRPr="00F53A22">
        <w:rPr>
          <w:rFonts w:ascii="Times New Roman" w:hAnsi="Times New Roman" w:cs="Times New Roman"/>
          <w:b/>
          <w:sz w:val="24"/>
          <w:szCs w:val="24"/>
        </w:rPr>
        <w:br/>
        <w:t>Herre i din nåd…</w:t>
      </w:r>
    </w:p>
    <w:p w:rsidR="00B8783E" w:rsidRPr="00FB3F12" w:rsidRDefault="00B8783E">
      <w:pPr>
        <w:rPr>
          <w:rFonts w:ascii="Times New Roman" w:hAnsi="Times New Roman" w:cs="Times New Roman"/>
          <w:sz w:val="24"/>
          <w:szCs w:val="24"/>
        </w:rPr>
      </w:pPr>
      <w:r w:rsidRPr="00FB3F12">
        <w:rPr>
          <w:rFonts w:ascii="Times New Roman" w:hAnsi="Times New Roman" w:cs="Times New Roman"/>
          <w:sz w:val="24"/>
          <w:szCs w:val="24"/>
        </w:rPr>
        <w:t>I t</w:t>
      </w:r>
      <w:r w:rsidR="00F53A22">
        <w:rPr>
          <w:rFonts w:ascii="Times New Roman" w:hAnsi="Times New Roman" w:cs="Times New Roman"/>
          <w:sz w:val="24"/>
          <w:szCs w:val="24"/>
        </w:rPr>
        <w:t>o</w:t>
      </w:r>
      <w:r w:rsidRPr="00FB3F12">
        <w:rPr>
          <w:rFonts w:ascii="Times New Roman" w:hAnsi="Times New Roman" w:cs="Times New Roman"/>
          <w:sz w:val="24"/>
          <w:szCs w:val="24"/>
        </w:rPr>
        <w:t>r</w:t>
      </w:r>
      <w:r w:rsidR="00F53A22">
        <w:rPr>
          <w:rFonts w:ascii="Times New Roman" w:hAnsi="Times New Roman" w:cs="Times New Roman"/>
          <w:sz w:val="24"/>
          <w:szCs w:val="24"/>
        </w:rPr>
        <w:t>s</w:t>
      </w:r>
      <w:r w:rsidRPr="00FB3F12">
        <w:rPr>
          <w:rFonts w:ascii="Times New Roman" w:hAnsi="Times New Roman" w:cs="Times New Roman"/>
          <w:sz w:val="24"/>
          <w:szCs w:val="24"/>
        </w:rPr>
        <w:t>dags samlades tu</w:t>
      </w:r>
      <w:r w:rsidR="00F53A22">
        <w:rPr>
          <w:rFonts w:ascii="Times New Roman" w:hAnsi="Times New Roman" w:cs="Times New Roman"/>
          <w:sz w:val="24"/>
          <w:szCs w:val="24"/>
        </w:rPr>
        <w:t>s</w:t>
      </w:r>
      <w:r w:rsidRPr="00FB3F12">
        <w:rPr>
          <w:rFonts w:ascii="Times New Roman" w:hAnsi="Times New Roman" w:cs="Times New Roman"/>
          <w:sz w:val="24"/>
          <w:szCs w:val="24"/>
        </w:rPr>
        <w:t>entals israelis</w:t>
      </w:r>
      <w:r w:rsidR="00F53A22">
        <w:rPr>
          <w:rFonts w:ascii="Times New Roman" w:hAnsi="Times New Roman" w:cs="Times New Roman"/>
          <w:sz w:val="24"/>
          <w:szCs w:val="24"/>
        </w:rPr>
        <w:t>ka</w:t>
      </w:r>
      <w:r w:rsidRPr="00FB3F12">
        <w:rPr>
          <w:rFonts w:ascii="Times New Roman" w:hAnsi="Times New Roman" w:cs="Times New Roman"/>
          <w:sz w:val="24"/>
          <w:szCs w:val="24"/>
        </w:rPr>
        <w:t xml:space="preserve"> ar</w:t>
      </w:r>
      <w:r w:rsidR="00F53A22">
        <w:rPr>
          <w:rFonts w:ascii="Times New Roman" w:hAnsi="Times New Roman" w:cs="Times New Roman"/>
          <w:sz w:val="24"/>
          <w:szCs w:val="24"/>
        </w:rPr>
        <w:t>a</w:t>
      </w:r>
      <w:r w:rsidRPr="00FB3F12">
        <w:rPr>
          <w:rFonts w:ascii="Times New Roman" w:hAnsi="Times New Roman" w:cs="Times New Roman"/>
          <w:sz w:val="24"/>
          <w:szCs w:val="24"/>
        </w:rPr>
        <w:t>b</w:t>
      </w:r>
      <w:r w:rsidR="00F53A22">
        <w:rPr>
          <w:rFonts w:ascii="Times New Roman" w:hAnsi="Times New Roman" w:cs="Times New Roman"/>
          <w:sz w:val="24"/>
          <w:szCs w:val="24"/>
        </w:rPr>
        <w:t>er</w:t>
      </w:r>
      <w:r w:rsidRPr="00FB3F12">
        <w:rPr>
          <w:rFonts w:ascii="Times New Roman" w:hAnsi="Times New Roman" w:cs="Times New Roman"/>
          <w:sz w:val="24"/>
          <w:szCs w:val="24"/>
        </w:rPr>
        <w:t xml:space="preserve"> till en alternativ marsch för att markera den dag</w:t>
      </w:r>
      <w:r w:rsidR="00AA3520" w:rsidRPr="00FB3F12">
        <w:rPr>
          <w:rFonts w:ascii="Times New Roman" w:hAnsi="Times New Roman" w:cs="Times New Roman"/>
          <w:sz w:val="24"/>
          <w:szCs w:val="24"/>
        </w:rPr>
        <w:t xml:space="preserve"> när Israel utropade sin självständighet. Marschen genomförs årligen för att hävda palestiniernas rätt att återvända till de byar och städer de drevs bort från, och för att uttrycka lidandet de måste uthärda som ett res</w:t>
      </w:r>
      <w:r w:rsidR="00F53A22">
        <w:rPr>
          <w:rFonts w:ascii="Times New Roman" w:hAnsi="Times New Roman" w:cs="Times New Roman"/>
          <w:sz w:val="24"/>
          <w:szCs w:val="24"/>
        </w:rPr>
        <w:t>u</w:t>
      </w:r>
      <w:r w:rsidR="00AA3520" w:rsidRPr="00FB3F12">
        <w:rPr>
          <w:rFonts w:ascii="Times New Roman" w:hAnsi="Times New Roman" w:cs="Times New Roman"/>
          <w:sz w:val="24"/>
          <w:szCs w:val="24"/>
        </w:rPr>
        <w:t>ltat av att staten Israel bildades.</w:t>
      </w:r>
    </w:p>
    <w:p w:rsidR="00EE12E5" w:rsidRPr="00EE12E5" w:rsidRDefault="00AA3520" w:rsidP="00AE4ED1">
      <w:pPr>
        <w:pStyle w:val="Liststycke"/>
        <w:numPr>
          <w:ilvl w:val="0"/>
          <w:numId w:val="1"/>
        </w:numPr>
        <w:pBdr>
          <w:bottom w:val="single" w:sz="6" w:space="0" w:color="A2A9B1"/>
        </w:pBdr>
        <w:spacing w:after="60"/>
        <w:rPr>
          <w:rFonts w:ascii="Times New Roman" w:eastAsia="Times New Roman" w:hAnsi="Times New Roman" w:cs="Times New Roman"/>
          <w:kern w:val="36"/>
          <w:sz w:val="24"/>
          <w:szCs w:val="24"/>
          <w:lang w:eastAsia="sv-SE"/>
        </w:rPr>
      </w:pPr>
      <w:r w:rsidRPr="00EE12E5">
        <w:rPr>
          <w:rFonts w:ascii="Times New Roman" w:hAnsi="Times New Roman" w:cs="Times New Roman"/>
          <w:b/>
          <w:sz w:val="24"/>
          <w:szCs w:val="24"/>
        </w:rPr>
        <w:t xml:space="preserve">Herre vi tackar för de palestinier som fortsätter att säga sanningen till makten. </w:t>
      </w:r>
      <w:r w:rsidR="00F53A22" w:rsidRPr="00EE12E5">
        <w:rPr>
          <w:rFonts w:ascii="Times New Roman" w:hAnsi="Times New Roman" w:cs="Times New Roman"/>
          <w:b/>
          <w:sz w:val="24"/>
          <w:szCs w:val="24"/>
        </w:rPr>
        <w:t>H</w:t>
      </w:r>
      <w:r w:rsidRPr="00EE12E5">
        <w:rPr>
          <w:rFonts w:ascii="Times New Roman" w:hAnsi="Times New Roman" w:cs="Times New Roman"/>
          <w:b/>
          <w:sz w:val="24"/>
          <w:szCs w:val="24"/>
        </w:rPr>
        <w:t>jälp oss att komma ihåg de miljoner palestinier som fortfarande lever i flyktingläger. Vi ber att de</w:t>
      </w:r>
      <w:r w:rsidR="00F53A22" w:rsidRPr="00EE12E5">
        <w:rPr>
          <w:rFonts w:ascii="Times New Roman" w:hAnsi="Times New Roman" w:cs="Times New Roman"/>
          <w:b/>
          <w:sz w:val="24"/>
          <w:szCs w:val="24"/>
        </w:rPr>
        <w:t>n</w:t>
      </w:r>
      <w:r w:rsidRPr="00EE12E5">
        <w:rPr>
          <w:rFonts w:ascii="Times New Roman" w:hAnsi="Times New Roman" w:cs="Times New Roman"/>
          <w:b/>
          <w:sz w:val="24"/>
          <w:szCs w:val="24"/>
        </w:rPr>
        <w:t xml:space="preserve"> dagen ska komma när de internationella resolutionerna om rätten till återvändande kommer att respekteras och till fullo implem</w:t>
      </w:r>
      <w:r w:rsidR="00F53A22" w:rsidRPr="00EE12E5">
        <w:rPr>
          <w:rFonts w:ascii="Times New Roman" w:hAnsi="Times New Roman" w:cs="Times New Roman"/>
          <w:b/>
          <w:sz w:val="24"/>
          <w:szCs w:val="24"/>
        </w:rPr>
        <w:t>en</w:t>
      </w:r>
      <w:r w:rsidRPr="00EE12E5">
        <w:rPr>
          <w:rFonts w:ascii="Times New Roman" w:hAnsi="Times New Roman" w:cs="Times New Roman"/>
          <w:b/>
          <w:sz w:val="24"/>
          <w:szCs w:val="24"/>
        </w:rPr>
        <w:t>teras.</w:t>
      </w:r>
      <w:r w:rsidRPr="00EE12E5">
        <w:rPr>
          <w:rFonts w:ascii="Times New Roman" w:hAnsi="Times New Roman" w:cs="Times New Roman"/>
          <w:b/>
          <w:sz w:val="24"/>
          <w:szCs w:val="24"/>
        </w:rPr>
        <w:br/>
        <w:t>Herre i din nåd…</w:t>
      </w:r>
    </w:p>
    <w:p w:rsidR="00581302" w:rsidRPr="00EE12E5" w:rsidRDefault="00AA3520" w:rsidP="00EE12E5">
      <w:pPr>
        <w:pStyle w:val="Liststycke"/>
        <w:numPr>
          <w:ilvl w:val="0"/>
          <w:numId w:val="1"/>
        </w:numPr>
        <w:pBdr>
          <w:bottom w:val="single" w:sz="6" w:space="0" w:color="A2A9B1"/>
        </w:pBdr>
        <w:spacing w:after="60"/>
        <w:rPr>
          <w:rFonts w:ascii="Times New Roman" w:eastAsia="Times New Roman" w:hAnsi="Times New Roman" w:cs="Times New Roman"/>
          <w:kern w:val="36"/>
          <w:sz w:val="24"/>
          <w:szCs w:val="24"/>
          <w:lang w:eastAsia="sv-SE"/>
        </w:rPr>
      </w:pPr>
      <w:r w:rsidRPr="00EE12E5">
        <w:rPr>
          <w:rFonts w:ascii="Times New Roman" w:hAnsi="Times New Roman" w:cs="Times New Roman"/>
          <w:b/>
          <w:sz w:val="24"/>
          <w:szCs w:val="24"/>
        </w:rPr>
        <w:t>Vi ber tillsamm</w:t>
      </w:r>
      <w:r w:rsidR="00F53A22" w:rsidRPr="00EE12E5">
        <w:rPr>
          <w:rFonts w:ascii="Times New Roman" w:hAnsi="Times New Roman" w:cs="Times New Roman"/>
          <w:b/>
          <w:sz w:val="24"/>
          <w:szCs w:val="24"/>
        </w:rPr>
        <w:t>ans</w:t>
      </w:r>
      <w:r w:rsidRPr="00EE12E5">
        <w:rPr>
          <w:rFonts w:ascii="Times New Roman" w:hAnsi="Times New Roman" w:cs="Times New Roman"/>
          <w:b/>
          <w:sz w:val="24"/>
          <w:szCs w:val="24"/>
        </w:rPr>
        <w:t xml:space="preserve"> med Kyrkornas världsråd</w:t>
      </w:r>
      <w:r w:rsidR="00A8191B" w:rsidRPr="00EE12E5">
        <w:rPr>
          <w:rFonts w:ascii="Times New Roman" w:hAnsi="Times New Roman" w:cs="Times New Roman"/>
          <w:b/>
          <w:sz w:val="24"/>
          <w:szCs w:val="24"/>
        </w:rPr>
        <w:t xml:space="preserve"> för Armenien,</w:t>
      </w:r>
      <w:r w:rsidR="00EE12E5" w:rsidRPr="00EE12E5">
        <w:rPr>
          <w:rFonts w:ascii="Times New Roman" w:eastAsia="Times New Roman" w:hAnsi="Times New Roman" w:cs="Times New Roman"/>
          <w:kern w:val="36"/>
          <w:sz w:val="24"/>
          <w:szCs w:val="24"/>
          <w:lang w:eastAsia="sv-SE"/>
        </w:rPr>
        <w:t xml:space="preserve"> </w:t>
      </w:r>
      <w:r w:rsidR="00EE12E5" w:rsidRPr="00EE12E5">
        <w:rPr>
          <w:rFonts w:ascii="Times New Roman" w:eastAsia="Times New Roman" w:hAnsi="Times New Roman" w:cs="Times New Roman"/>
          <w:b/>
          <w:kern w:val="36"/>
          <w:sz w:val="24"/>
          <w:szCs w:val="24"/>
          <w:lang w:eastAsia="sv-SE"/>
        </w:rPr>
        <w:t>Azerbajdzjan</w:t>
      </w:r>
      <w:r w:rsidR="00A8191B" w:rsidRPr="00EE12E5">
        <w:rPr>
          <w:rFonts w:ascii="Times New Roman" w:hAnsi="Times New Roman" w:cs="Times New Roman"/>
          <w:b/>
          <w:sz w:val="24"/>
          <w:szCs w:val="24"/>
        </w:rPr>
        <w:t xml:space="preserve"> och Georgien</w:t>
      </w:r>
      <w:r w:rsidR="00EE12E5">
        <w:rPr>
          <w:rFonts w:ascii="Times New Roman" w:hAnsi="Times New Roman" w:cs="Times New Roman"/>
          <w:b/>
          <w:sz w:val="24"/>
          <w:szCs w:val="24"/>
        </w:rPr>
        <w:t>.</w:t>
      </w:r>
    </w:p>
    <w:sectPr w:rsidR="00581302" w:rsidRPr="00EE1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D3F70"/>
    <w:multiLevelType w:val="hybridMultilevel"/>
    <w:tmpl w:val="5B52D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02"/>
    <w:rsid w:val="00017398"/>
    <w:rsid w:val="00025A9A"/>
    <w:rsid w:val="00031FA5"/>
    <w:rsid w:val="00041CA7"/>
    <w:rsid w:val="00045B06"/>
    <w:rsid w:val="000503B9"/>
    <w:rsid w:val="00071881"/>
    <w:rsid w:val="00091177"/>
    <w:rsid w:val="000E3277"/>
    <w:rsid w:val="000E6DA2"/>
    <w:rsid w:val="00107EE2"/>
    <w:rsid w:val="00111AF4"/>
    <w:rsid w:val="00120A17"/>
    <w:rsid w:val="00161A5B"/>
    <w:rsid w:val="00183211"/>
    <w:rsid w:val="001C6A70"/>
    <w:rsid w:val="001F578C"/>
    <w:rsid w:val="002027C6"/>
    <w:rsid w:val="002C3194"/>
    <w:rsid w:val="002D2456"/>
    <w:rsid w:val="002D5A74"/>
    <w:rsid w:val="00305C55"/>
    <w:rsid w:val="003327B9"/>
    <w:rsid w:val="00332A54"/>
    <w:rsid w:val="00344237"/>
    <w:rsid w:val="00365AB6"/>
    <w:rsid w:val="0037023F"/>
    <w:rsid w:val="00392A1F"/>
    <w:rsid w:val="003A173E"/>
    <w:rsid w:val="003A3A9F"/>
    <w:rsid w:val="003E2C97"/>
    <w:rsid w:val="003E44B7"/>
    <w:rsid w:val="00473792"/>
    <w:rsid w:val="00483B19"/>
    <w:rsid w:val="004B104C"/>
    <w:rsid w:val="004E5E10"/>
    <w:rsid w:val="004E6113"/>
    <w:rsid w:val="004F1835"/>
    <w:rsid w:val="00525D67"/>
    <w:rsid w:val="00532632"/>
    <w:rsid w:val="00544289"/>
    <w:rsid w:val="00550226"/>
    <w:rsid w:val="00570E4D"/>
    <w:rsid w:val="00581302"/>
    <w:rsid w:val="005B48D6"/>
    <w:rsid w:val="005C7FEA"/>
    <w:rsid w:val="0062762C"/>
    <w:rsid w:val="006404B8"/>
    <w:rsid w:val="006754EA"/>
    <w:rsid w:val="006806C9"/>
    <w:rsid w:val="0069515D"/>
    <w:rsid w:val="006A0A6E"/>
    <w:rsid w:val="006A0C69"/>
    <w:rsid w:val="006D5693"/>
    <w:rsid w:val="006E1E69"/>
    <w:rsid w:val="00710630"/>
    <w:rsid w:val="00726E75"/>
    <w:rsid w:val="00751871"/>
    <w:rsid w:val="00777A9A"/>
    <w:rsid w:val="007C3099"/>
    <w:rsid w:val="007E38F5"/>
    <w:rsid w:val="008079A2"/>
    <w:rsid w:val="00835533"/>
    <w:rsid w:val="008C7A90"/>
    <w:rsid w:val="00907602"/>
    <w:rsid w:val="00935FD2"/>
    <w:rsid w:val="00946CEA"/>
    <w:rsid w:val="00950227"/>
    <w:rsid w:val="009648AC"/>
    <w:rsid w:val="00971E88"/>
    <w:rsid w:val="00994B8B"/>
    <w:rsid w:val="009A5CC0"/>
    <w:rsid w:val="009B1F17"/>
    <w:rsid w:val="009D5AF0"/>
    <w:rsid w:val="009D6FC1"/>
    <w:rsid w:val="00A178B7"/>
    <w:rsid w:val="00A53088"/>
    <w:rsid w:val="00A65D8F"/>
    <w:rsid w:val="00A8191B"/>
    <w:rsid w:val="00AA3520"/>
    <w:rsid w:val="00AA4473"/>
    <w:rsid w:val="00AF5DE1"/>
    <w:rsid w:val="00B10FF7"/>
    <w:rsid w:val="00B1536C"/>
    <w:rsid w:val="00B767FA"/>
    <w:rsid w:val="00B8783E"/>
    <w:rsid w:val="00BB05C2"/>
    <w:rsid w:val="00BE3283"/>
    <w:rsid w:val="00BE654D"/>
    <w:rsid w:val="00BF42CF"/>
    <w:rsid w:val="00C80045"/>
    <w:rsid w:val="00C90475"/>
    <w:rsid w:val="00C91B11"/>
    <w:rsid w:val="00CA1F41"/>
    <w:rsid w:val="00CA3109"/>
    <w:rsid w:val="00CB1F5B"/>
    <w:rsid w:val="00CC5A9A"/>
    <w:rsid w:val="00D14AF8"/>
    <w:rsid w:val="00D14D9F"/>
    <w:rsid w:val="00D9281D"/>
    <w:rsid w:val="00DA105A"/>
    <w:rsid w:val="00DC6EE1"/>
    <w:rsid w:val="00DD0266"/>
    <w:rsid w:val="00DE57C8"/>
    <w:rsid w:val="00DF04E1"/>
    <w:rsid w:val="00DF5AAE"/>
    <w:rsid w:val="00E00C9E"/>
    <w:rsid w:val="00E03DE6"/>
    <w:rsid w:val="00E05F97"/>
    <w:rsid w:val="00E674D6"/>
    <w:rsid w:val="00E7576E"/>
    <w:rsid w:val="00E835F6"/>
    <w:rsid w:val="00E86FC3"/>
    <w:rsid w:val="00EA6EC5"/>
    <w:rsid w:val="00EB0643"/>
    <w:rsid w:val="00EE12E5"/>
    <w:rsid w:val="00EE1EDE"/>
    <w:rsid w:val="00EE4D7D"/>
    <w:rsid w:val="00EF0062"/>
    <w:rsid w:val="00F01410"/>
    <w:rsid w:val="00F15F6B"/>
    <w:rsid w:val="00F2025D"/>
    <w:rsid w:val="00F4306E"/>
    <w:rsid w:val="00F53A0F"/>
    <w:rsid w:val="00F53A22"/>
    <w:rsid w:val="00F72813"/>
    <w:rsid w:val="00F81B9D"/>
    <w:rsid w:val="00FA649C"/>
    <w:rsid w:val="00FA6EC5"/>
    <w:rsid w:val="00FB3F12"/>
    <w:rsid w:val="00FF1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2F71"/>
  <w15:chartTrackingRefBased/>
  <w15:docId w15:val="{6242B4F2-C90A-4C7A-97E1-88D922AD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E12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3F12"/>
    <w:pPr>
      <w:ind w:left="720"/>
      <w:contextualSpacing/>
    </w:pPr>
  </w:style>
  <w:style w:type="character" w:customStyle="1" w:styleId="Rubrik1Char">
    <w:name w:val="Rubrik 1 Char"/>
    <w:basedOn w:val="Standardstycketeckensnitt"/>
    <w:link w:val="Rubrik1"/>
    <w:uiPriority w:val="9"/>
    <w:rsid w:val="00EE12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0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842</Words>
  <Characters>4467</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Claesson</dc:creator>
  <cp:keywords/>
  <dc:description/>
  <cp:lastModifiedBy>Marianne Claesson</cp:lastModifiedBy>
  <cp:revision>7</cp:revision>
  <dcterms:created xsi:type="dcterms:W3CDTF">2018-04-25T07:47:00Z</dcterms:created>
  <dcterms:modified xsi:type="dcterms:W3CDTF">2018-04-25T13:43:00Z</dcterms:modified>
</cp:coreProperties>
</file>